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pPr w:leftFromText="180" w:rightFromText="180" w:vertAnchor="text" w:horzAnchor="margin" w:tblpX="-142" w:tblpY="31"/>
        <w:tblOverlap w:val="never"/>
        <w:tblW w:w="140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4"/>
        <w:gridCol w:w="26"/>
        <w:gridCol w:w="3308"/>
        <w:gridCol w:w="3308"/>
      </w:tblGrid>
      <w:tr w:rsidR="00140F4F" w:rsidRPr="00241D62" w14:paraId="589E1DA0" w14:textId="38682362" w:rsidTr="00140F4F">
        <w:trPr>
          <w:trHeight w:hRule="exact" w:val="15309"/>
        </w:trPr>
        <w:tc>
          <w:tcPr>
            <w:tcW w:w="7454" w:type="dxa"/>
          </w:tcPr>
          <w:p w14:paraId="6FDF7100" w14:textId="4EFCEA83" w:rsidR="00140F4F" w:rsidRDefault="00492B71" w:rsidP="00EF48AA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color w:val="1D2228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C4E4C1" wp14:editId="2D41A889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46991</wp:posOffset>
                      </wp:positionV>
                      <wp:extent cx="4572000" cy="2286000"/>
                      <wp:effectExtent l="19050" t="1905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8189F64" w14:textId="4A1BA642" w:rsidR="00E61899" w:rsidRDefault="00742EE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C89D1B" wp14:editId="73B908D4">
                                        <wp:extent cx="4343400" cy="2219325"/>
                                        <wp:effectExtent l="0" t="0" r="0" b="952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43400" cy="2219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C4E4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7.15pt;margin-top:3.7pt;width:5in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" fillcolor="white [3201]" strokecolor="#17365d [2415]" strokeweight="3pt">
                      <v:textbox>
                        <w:txbxContent>
                          <w:p w14:paraId="58189F64" w14:textId="4A1BA642" w:rsidR="00E61899" w:rsidRDefault="00742E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89D1B" wp14:editId="73B908D4">
                                  <wp:extent cx="4343400" cy="22193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E272CC" w14:textId="77777777" w:rsidR="00E61899" w:rsidRDefault="00E61899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48"/>
                <w:szCs w:val="48"/>
              </w:rPr>
            </w:pPr>
          </w:p>
          <w:p w14:paraId="0452D701" w14:textId="77777777" w:rsidR="00E61899" w:rsidRDefault="00E61899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48"/>
                <w:szCs w:val="48"/>
              </w:rPr>
            </w:pPr>
          </w:p>
          <w:p w14:paraId="4E18AAAC" w14:textId="77777777" w:rsidR="00E61899" w:rsidRDefault="00E61899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48"/>
                <w:szCs w:val="48"/>
              </w:rPr>
            </w:pPr>
          </w:p>
          <w:p w14:paraId="13224069" w14:textId="77777777" w:rsidR="00E61899" w:rsidRDefault="00E61899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48"/>
                <w:szCs w:val="48"/>
              </w:rPr>
            </w:pPr>
          </w:p>
          <w:p w14:paraId="5A7D5802" w14:textId="58C066CE" w:rsidR="00E61899" w:rsidRDefault="006D0E4E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48"/>
                <w:szCs w:val="48"/>
              </w:rPr>
            </w:pPr>
            <w:r>
              <w:rPr>
                <w:rFonts w:ascii="Segoe UI Black" w:hAnsi="Segoe UI Black"/>
                <w:b w:val="0"/>
                <w:bCs w:val="0"/>
                <w:noProof/>
                <w:color w:val="00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34C746" wp14:editId="0864874F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150495</wp:posOffset>
                      </wp:positionV>
                      <wp:extent cx="4236720" cy="3429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672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65C69B" w14:textId="3CB9EB3E" w:rsidR="006D0E4E" w:rsidRPr="00A22C0D" w:rsidRDefault="006D0E4E" w:rsidP="006D0E4E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sz w:val="22"/>
                                      <w:szCs w:val="22"/>
                                    </w:rPr>
                                  </w:pPr>
                                  <w:r w:rsidRPr="00A22C0D">
                                    <w:rPr>
                                      <w:rFonts w:ascii="Segoe UI Black" w:hAnsi="Segoe UI Black"/>
                                      <w:sz w:val="22"/>
                                      <w:szCs w:val="22"/>
                                    </w:rPr>
                                    <w:t>W.R. Morris driving a bullnose Morris Oxford in 1913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4C746" id="Text Box 3" o:spid="_x0000_s1027" type="#_x0000_t202" style="position:absolute;left:0;text-align:left;margin-left:16.15pt;margin-top:11.85pt;width:333.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" fillcolor="white [3201]" stroked="f" strokeweight=".5pt">
                      <v:textbox>
                        <w:txbxContent>
                          <w:p w14:paraId="1165C69B" w14:textId="3CB9EB3E" w:rsidR="006D0E4E" w:rsidRPr="00A22C0D" w:rsidRDefault="006D0E4E" w:rsidP="006D0E4E">
                            <w:pPr>
                              <w:jc w:val="center"/>
                              <w:rPr>
                                <w:rFonts w:ascii="Segoe UI Black" w:hAnsi="Segoe UI Black"/>
                                <w:sz w:val="22"/>
                                <w:szCs w:val="22"/>
                              </w:rPr>
                            </w:pPr>
                            <w:r w:rsidRPr="00A22C0D">
                              <w:rPr>
                                <w:rFonts w:ascii="Segoe UI Black" w:hAnsi="Segoe UI Black"/>
                                <w:sz w:val="22"/>
                                <w:szCs w:val="22"/>
                              </w:rPr>
                              <w:t>W.R. Morris driving a bullnose Morris Oxford in 1913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494FE0" w14:textId="15A63319" w:rsidR="00242220" w:rsidRPr="00492B71" w:rsidRDefault="00242220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44"/>
                <w:szCs w:val="44"/>
              </w:rPr>
            </w:pPr>
            <w:r w:rsidRPr="00492B71">
              <w:rPr>
                <w:rFonts w:ascii="Segoe UI Black" w:hAnsi="Segoe UI Black"/>
                <w:b w:val="0"/>
                <w:bCs w:val="0"/>
                <w:color w:val="000000"/>
                <w:sz w:val="44"/>
                <w:szCs w:val="44"/>
              </w:rPr>
              <w:t>Morris Motopolis</w:t>
            </w:r>
          </w:p>
          <w:p w14:paraId="32AE7C92" w14:textId="1DD3CFA7" w:rsidR="00242220" w:rsidRPr="00242220" w:rsidRDefault="00242220" w:rsidP="00242220">
            <w:pPr>
              <w:pStyle w:val="Heading1"/>
              <w:widowControl w:val="0"/>
              <w:ind w:left="86"/>
              <w:jc w:val="center"/>
              <w:rPr>
                <w:rFonts w:ascii="Segoe UI Black" w:hAnsi="Segoe UI Black"/>
                <w:color w:val="000000"/>
                <w:sz w:val="32"/>
                <w:szCs w:val="32"/>
                <w:lang w:eastAsia="en-GB"/>
              </w:rPr>
            </w:pPr>
            <w:r w:rsidRPr="00242220">
              <w:rPr>
                <w:rFonts w:ascii="Segoe UI Black" w:hAnsi="Segoe UI Black"/>
                <w:b w:val="0"/>
                <w:bCs w:val="0"/>
                <w:color w:val="000000"/>
                <w:sz w:val="32"/>
                <w:szCs w:val="32"/>
              </w:rPr>
              <w:t xml:space="preserve">- </w:t>
            </w:r>
            <w:r w:rsidRPr="00376F9B">
              <w:rPr>
                <w:rFonts w:ascii="Segoe UI Black" w:hAnsi="Segoe UI Black"/>
                <w:b w:val="0"/>
                <w:bCs w:val="0"/>
                <w:color w:val="000000"/>
                <w:sz w:val="32"/>
                <w:szCs w:val="32"/>
              </w:rPr>
              <w:t>the motor works and the transformation of Oxford</w:t>
            </w:r>
          </w:p>
          <w:p w14:paraId="3F2BFAF8" w14:textId="1547DE07" w:rsidR="00A22C0D" w:rsidRPr="00A22C0D" w:rsidRDefault="00657DC4" w:rsidP="00A22C0D">
            <w:pPr>
              <w:pStyle w:val="Heading1"/>
              <w:shd w:val="clear" w:color="auto" w:fill="FFFFFF"/>
              <w:spacing w:before="0" w:after="0"/>
              <w:jc w:val="center"/>
              <w:rPr>
                <w:rFonts w:ascii="Segoe UI Black" w:hAnsi="Segoe UI Black"/>
                <w:b w:val="0"/>
                <w:bCs w:val="0"/>
                <w:color w:val="000000"/>
                <w:sz w:val="36"/>
                <w:szCs w:val="36"/>
              </w:rPr>
            </w:pPr>
            <w:r>
              <w:rPr>
                <w:rFonts w:ascii="Segoe UI Black" w:hAnsi="Segoe UI Black" w:cs="Calibri"/>
                <w:color w:val="1F497D"/>
                <w:sz w:val="36"/>
                <w:szCs w:val="36"/>
                <w:shd w:val="clear" w:color="auto" w:fill="FFFFFF"/>
              </w:rPr>
              <w:t xml:space="preserve"> </w:t>
            </w:r>
            <w:r w:rsidR="00331110" w:rsidRPr="00A22C0D">
              <w:rPr>
                <w:rFonts w:ascii="Segoe UI Black" w:hAnsi="Segoe UI Black"/>
                <w:color w:val="FF0000"/>
                <w:sz w:val="36"/>
                <w:szCs w:val="36"/>
              </w:rPr>
              <w:t>Simon Wenham</w:t>
            </w:r>
            <w:r w:rsidR="00242220" w:rsidRPr="00A22C0D">
              <w:rPr>
                <w:rFonts w:ascii="Segoe UI Black" w:hAnsi="Segoe UI Black"/>
                <w:b w:val="0"/>
                <w:bCs w:val="0"/>
                <w:color w:val="000000"/>
                <w:sz w:val="36"/>
                <w:szCs w:val="36"/>
              </w:rPr>
              <w:t xml:space="preserve"> </w:t>
            </w:r>
          </w:p>
          <w:p w14:paraId="28F8C7EE" w14:textId="01BDFFD9" w:rsidR="00A22C0D" w:rsidRPr="00A22C0D" w:rsidRDefault="00242220" w:rsidP="00A22C0D">
            <w:pPr>
              <w:pStyle w:val="Heading1"/>
              <w:widowControl w:val="0"/>
              <w:ind w:left="86"/>
              <w:rPr>
                <w:rFonts w:ascii="Segoe UI Black" w:hAnsi="Segoe UI Black"/>
                <w:color w:val="000000"/>
                <w:sz w:val="26"/>
                <w:szCs w:val="26"/>
              </w:rPr>
            </w:pPr>
            <w:r w:rsidRPr="00A22C0D">
              <w:rPr>
                <w:rFonts w:ascii="Segoe UI Black" w:hAnsi="Segoe UI Black"/>
                <w:color w:val="000000"/>
                <w:sz w:val="26"/>
                <w:szCs w:val="26"/>
              </w:rPr>
              <w:t xml:space="preserve">William Morris relocated his factory to the eastern suburbs of the city in 1912. </w:t>
            </w:r>
            <w:r w:rsidR="006D0E4E" w:rsidRPr="00A22C0D">
              <w:rPr>
                <w:rFonts w:ascii="Segoe UI Black" w:hAnsi="Segoe UI Black"/>
                <w:color w:val="000000"/>
                <w:sz w:val="26"/>
                <w:szCs w:val="26"/>
              </w:rPr>
              <w:t xml:space="preserve">He built the first of 154,244 ‘bullnose’ Morris Oxfords in the following year. </w:t>
            </w:r>
            <w:r w:rsidRPr="00A22C0D">
              <w:rPr>
                <w:rFonts w:ascii="Segoe UI Black" w:hAnsi="Segoe UI Black"/>
                <w:color w:val="000000"/>
                <w:sz w:val="26"/>
                <w:szCs w:val="26"/>
              </w:rPr>
              <w:t xml:space="preserve">His business became the biggest car producer in the country in the interwar period, which had a massive impact on the area. </w:t>
            </w:r>
            <w:r w:rsidR="00742EE4" w:rsidRPr="00A22C0D">
              <w:rPr>
                <w:rFonts w:ascii="Segoe UI Black" w:hAnsi="Segoe UI Black"/>
                <w:color w:val="000000"/>
                <w:sz w:val="26"/>
                <w:szCs w:val="26"/>
              </w:rPr>
              <w:t xml:space="preserve">Population increased significantly.  Oxford became an industrial </w:t>
            </w:r>
            <w:r w:rsidR="006D0E4E" w:rsidRPr="00A22C0D">
              <w:rPr>
                <w:rFonts w:ascii="Segoe UI Black" w:hAnsi="Segoe UI Black"/>
                <w:color w:val="000000"/>
                <w:sz w:val="26"/>
                <w:szCs w:val="26"/>
              </w:rPr>
              <w:t>city,</w:t>
            </w:r>
            <w:r w:rsidR="00742EE4" w:rsidRPr="00A22C0D">
              <w:rPr>
                <w:rFonts w:ascii="Segoe UI Black" w:hAnsi="Segoe UI Black"/>
                <w:color w:val="000000"/>
                <w:sz w:val="26"/>
                <w:szCs w:val="26"/>
              </w:rPr>
              <w:t xml:space="preserve"> and the university and local hospitals were presented with a major, if sometimes difficult, donor. Cowley turned from a village into a suburb and the British small car became affordable to a wider population. </w:t>
            </w:r>
            <w:r w:rsidRPr="00A22C0D">
              <w:rPr>
                <w:rFonts w:ascii="Segoe UI Black" w:hAnsi="Segoe UI Black"/>
                <w:color w:val="000000"/>
                <w:sz w:val="26"/>
                <w:szCs w:val="26"/>
              </w:rPr>
              <w:t>This talk will explore the ways in which Oxford was transfor</w:t>
            </w:r>
            <w:r w:rsidR="00742EE4" w:rsidRPr="00A22C0D">
              <w:rPr>
                <w:rFonts w:ascii="Segoe UI Black" w:hAnsi="Segoe UI Black"/>
                <w:color w:val="000000"/>
                <w:sz w:val="26"/>
                <w:szCs w:val="26"/>
              </w:rPr>
              <w:t>med and the legacy of BMC.</w:t>
            </w:r>
          </w:p>
          <w:p w14:paraId="5951BD4F" w14:textId="39265F47" w:rsidR="00325DA5" w:rsidRPr="00701512" w:rsidRDefault="00A4350F" w:rsidP="00EF48AA">
            <w:pPr>
              <w:jc w:val="center"/>
              <w:rPr>
                <w:rFonts w:ascii="Segoe UI Black" w:hAnsi="Segoe UI Black"/>
                <w:color w:val="FF0000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D158C5A" wp14:editId="17A93CEC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2604770</wp:posOffset>
                      </wp:positionV>
                      <wp:extent cx="3886200" cy="34290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F23D25" w14:textId="7097DC47" w:rsidR="00A4350F" w:rsidRPr="00A4350F" w:rsidRDefault="00A4350F">
                                  <w:pPr>
                                    <w:rPr>
                                      <w:rFonts w:ascii="Segoe UI Black" w:hAnsi="Segoe UI Black"/>
                                      <w:color w:val="B8CCE4" w:themeColor="accent1" w:themeTint="66"/>
                                    </w:rPr>
                                  </w:pPr>
                                  <w:r w:rsidRPr="00A4350F">
                                    <w:rPr>
                                      <w:rFonts w:ascii="Segoe UI Black" w:hAnsi="Segoe UI Black"/>
                                      <w:color w:val="B8CCE4" w:themeColor="accent1" w:themeTint="66"/>
                                    </w:rPr>
                                    <w:t xml:space="preserve">The Millionth Morris leaves the line - </w:t>
                                  </w:r>
                                  <w:proofErr w:type="gramStart"/>
                                  <w:r w:rsidRPr="00A4350F">
                                    <w:rPr>
                                      <w:rFonts w:ascii="Segoe UI Black" w:hAnsi="Segoe UI Black"/>
                                      <w:color w:val="B8CCE4" w:themeColor="accent1" w:themeTint="66"/>
                                    </w:rPr>
                                    <w:t>1939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58C5A" id="Text Box 8" o:spid="_x0000_s1028" type="#_x0000_t202" style="position:absolute;left:0;text-align:left;margin-left:34.15pt;margin-top:205.1pt;width:306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" filled="f" strokeweight=".5pt">
                      <v:textbox>
                        <w:txbxContent>
                          <w:p w14:paraId="77F23D25" w14:textId="7097DC47" w:rsidR="00A4350F" w:rsidRPr="00A4350F" w:rsidRDefault="00A4350F">
                            <w:pPr>
                              <w:rPr>
                                <w:rFonts w:ascii="Segoe UI Black" w:hAnsi="Segoe UI Black"/>
                                <w:color w:val="B8CCE4" w:themeColor="accent1" w:themeTint="66"/>
                              </w:rPr>
                            </w:pPr>
                            <w:r w:rsidRPr="00A4350F">
                              <w:rPr>
                                <w:rFonts w:ascii="Segoe UI Black" w:hAnsi="Segoe UI Black"/>
                                <w:color w:val="B8CCE4" w:themeColor="accent1" w:themeTint="66"/>
                              </w:rPr>
                              <w:t xml:space="preserve">The Millionth Morris leaves the line - </w:t>
                            </w:r>
                            <w:proofErr w:type="gramStart"/>
                            <w:r w:rsidRPr="00A4350F">
                              <w:rPr>
                                <w:rFonts w:ascii="Segoe UI Black" w:hAnsi="Segoe UI Black"/>
                                <w:color w:val="B8CCE4" w:themeColor="accent1" w:themeTint="66"/>
                              </w:rPr>
                              <w:t>1939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899">
              <w:rPr>
                <w:noProof/>
              </w:rPr>
              <w:drawing>
                <wp:inline distT="0" distB="0" distL="0" distR="0" wp14:anchorId="5F644FE8" wp14:editId="7BC9A4A3">
                  <wp:extent cx="4610100" cy="3009900"/>
                  <wp:effectExtent l="57150" t="57150" r="57150" b="571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009900"/>
                          </a:xfrm>
                          <a:prstGeom prst="rect">
                            <a:avLst/>
                          </a:prstGeom>
                          <a:ln w="4445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98146" w14:textId="4417D8A9" w:rsidR="00325DA5" w:rsidRDefault="00140F4F" w:rsidP="00325DA5">
            <w:pPr>
              <w:spacing w:line="240" w:lineRule="auto"/>
              <w:rPr>
                <w:rFonts w:ascii="Segoe UI Black" w:hAnsi="Segoe UI Black" w:cs="Segoe UI"/>
                <w:sz w:val="32"/>
                <w:szCs w:val="32"/>
              </w:rPr>
            </w:pPr>
            <w:r>
              <w:rPr>
                <w:rFonts w:ascii="Segoe UI Black" w:hAnsi="Segoe UI Black" w:cs="Segoe UI"/>
                <w:sz w:val="28"/>
                <w:szCs w:val="28"/>
              </w:rPr>
              <w:t xml:space="preserve">  </w:t>
            </w:r>
          </w:p>
          <w:p w14:paraId="4DA08185" w14:textId="176AE8BB" w:rsidR="00140F4F" w:rsidRPr="00EF48AA" w:rsidRDefault="00140F4F" w:rsidP="00325DA5">
            <w:pPr>
              <w:spacing w:line="240" w:lineRule="auto"/>
              <w:rPr>
                <w:color w:val="000066"/>
                <w:sz w:val="2"/>
                <w:szCs w:val="2"/>
              </w:rPr>
            </w:pPr>
          </w:p>
        </w:tc>
        <w:tc>
          <w:tcPr>
            <w:tcW w:w="26" w:type="dxa"/>
          </w:tcPr>
          <w:p w14:paraId="2195AC0D" w14:textId="48A224A7" w:rsidR="00140F4F" w:rsidRPr="00F55EEE" w:rsidRDefault="00140F4F" w:rsidP="00EF48AA">
            <w:pPr>
              <w:rPr>
                <w:color w:val="000066"/>
              </w:rPr>
            </w:pPr>
          </w:p>
        </w:tc>
        <w:tc>
          <w:tcPr>
            <w:tcW w:w="3308" w:type="dxa"/>
          </w:tcPr>
          <w:tbl>
            <w:tblPr>
              <w:tblW w:w="3735" w:type="dxa"/>
              <w:tblInd w:w="5" w:type="dxa"/>
              <w:shd w:val="clear" w:color="auto" w:fill="8064A2" w:themeFill="accent4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735"/>
            </w:tblGrid>
            <w:tr w:rsidR="00140F4F" w:rsidRPr="00241D62" w14:paraId="481F466E" w14:textId="77777777" w:rsidTr="00006EAA">
              <w:trPr>
                <w:trHeight w:hRule="exact" w:val="14955"/>
              </w:trPr>
              <w:tc>
                <w:tcPr>
                  <w:tcW w:w="3735" w:type="dxa"/>
                  <w:shd w:val="clear" w:color="auto" w:fill="31849B" w:themeFill="accent5" w:themeFillShade="BF"/>
                  <w:vAlign w:val="center"/>
                </w:tcPr>
                <w:p w14:paraId="3AA7F453" w14:textId="77777777" w:rsidR="001F11EA" w:rsidRDefault="00140F4F" w:rsidP="00492B71">
                  <w:pPr>
                    <w:pStyle w:val="Heading2"/>
                    <w:framePr w:hSpace="180" w:wrap="around" w:vAnchor="text" w:hAnchor="margin" w:x="-142" w:y="31"/>
                    <w:spacing w:before="100" w:beforeAutospacing="1"/>
                    <w:suppressOverlap/>
                    <w:jc w:val="left"/>
                    <w:rPr>
                      <w:rFonts w:ascii="Segoe UI Black" w:hAnsi="Segoe UI Black"/>
                      <w:color w:val="000066"/>
                      <w:sz w:val="72"/>
                      <w:szCs w:val="72"/>
                    </w:rPr>
                  </w:pPr>
                  <w:r w:rsidRPr="00EA1087">
                    <w:rPr>
                      <w:rFonts w:ascii="Segoe UI Black" w:hAnsi="Segoe UI Black"/>
                      <w:color w:val="000066"/>
                      <w:sz w:val="72"/>
                      <w:szCs w:val="72"/>
                    </w:rPr>
                    <w:t>Hanney History Group</w:t>
                  </w:r>
                </w:p>
                <w:p w14:paraId="002A5F7A" w14:textId="79F03B67" w:rsidR="00140F4F" w:rsidRPr="001F11EA" w:rsidRDefault="00140F4F" w:rsidP="00492B71">
                  <w:pPr>
                    <w:pStyle w:val="Heading2"/>
                    <w:framePr w:hSpace="180" w:wrap="around" w:vAnchor="text" w:hAnchor="margin" w:x="-142" w:y="31"/>
                    <w:spacing w:before="100" w:beforeAutospacing="1"/>
                    <w:suppressOverlap/>
                    <w:jc w:val="left"/>
                    <w:rPr>
                      <w:rFonts w:ascii="Segoe UI Black" w:hAnsi="Segoe UI Black"/>
                      <w:color w:val="000066"/>
                      <w:sz w:val="72"/>
                      <w:szCs w:val="72"/>
                    </w:rPr>
                  </w:pPr>
                  <w:r w:rsidRPr="00982485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>8.00</w:t>
                  </w:r>
                  <w:r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982485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>p.m</w:t>
                  </w:r>
                  <w:proofErr w:type="spellEnd"/>
                  <w:r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 xml:space="preserve"> </w:t>
                  </w:r>
                  <w:r w:rsidR="001F11EA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>T</w:t>
                  </w:r>
                  <w:r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 xml:space="preserve">uesday </w:t>
                  </w:r>
                  <w:r w:rsidR="005C730F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>2</w:t>
                  </w:r>
                  <w:r w:rsidR="00331110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>3</w:t>
                  </w:r>
                  <w:proofErr w:type="gramStart"/>
                  <w:r w:rsidR="00331110" w:rsidRPr="00331110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  <w:vertAlign w:val="superscript"/>
                    </w:rPr>
                    <w:t>rd</w:t>
                  </w:r>
                  <w:r w:rsidR="00331110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 xml:space="preserve"> </w:t>
                  </w:r>
                  <w:r w:rsidR="005C730F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 xml:space="preserve"> </w:t>
                  </w:r>
                  <w:r w:rsidR="00331110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>February</w:t>
                  </w:r>
                  <w:proofErr w:type="gramEnd"/>
                  <w:r w:rsidR="005C730F">
                    <w:rPr>
                      <w:rFonts w:ascii="Segoe UI Black" w:hAnsi="Segoe UI Black"/>
                      <w:i/>
                      <w:color w:val="000066"/>
                      <w:sz w:val="40"/>
                      <w:szCs w:val="40"/>
                    </w:rPr>
                    <w:t xml:space="preserve"> </w:t>
                  </w:r>
                  <w:r w:rsidR="001F11EA">
                    <w:rPr>
                      <w:rFonts w:ascii="Segoe UI Black" w:hAnsi="Segoe UI Black"/>
                      <w:i/>
                      <w:color w:val="FF0000"/>
                      <w:sz w:val="72"/>
                      <w:szCs w:val="72"/>
                    </w:rPr>
                    <w:t>Z</w:t>
                  </w:r>
                  <w:r w:rsidR="005C730F" w:rsidRPr="005C730F">
                    <w:rPr>
                      <w:rFonts w:ascii="Segoe UI Black" w:hAnsi="Segoe UI Black"/>
                      <w:i/>
                      <w:color w:val="FF0000"/>
                      <w:sz w:val="72"/>
                      <w:szCs w:val="72"/>
                    </w:rPr>
                    <w:t>oom</w:t>
                  </w:r>
                  <w:r w:rsidR="005C730F">
                    <w:rPr>
                      <w:rFonts w:ascii="Segoe UI Black" w:hAnsi="Segoe UI Black"/>
                      <w:i/>
                      <w:color w:val="FF0000"/>
                      <w:sz w:val="72"/>
                      <w:szCs w:val="72"/>
                    </w:rPr>
                    <w:t xml:space="preserve"> </w:t>
                  </w:r>
                  <w:r w:rsidR="005C730F" w:rsidRPr="005C730F">
                    <w:rPr>
                      <w:rFonts w:ascii="Segoe UI Black" w:hAnsi="Segoe UI Black"/>
                      <w:i/>
                      <w:color w:val="FF0000"/>
                      <w:sz w:val="56"/>
                      <w:szCs w:val="56"/>
                    </w:rPr>
                    <w:t>Meeting</w:t>
                  </w:r>
                </w:p>
                <w:p w14:paraId="2924F67A" w14:textId="77777777" w:rsidR="001F11EA" w:rsidRDefault="00325DA5" w:rsidP="00492B71">
                  <w:pPr>
                    <w:pStyle w:val="Heading2"/>
                    <w:framePr w:hSpace="180" w:wrap="around" w:vAnchor="text" w:hAnchor="margin" w:x="-142" w:y="31"/>
                    <w:suppressOverlap/>
                    <w:jc w:val="left"/>
                    <w:rPr>
                      <w:rFonts w:ascii="Segoe UI Black" w:eastAsia="SimSun" w:hAnsi="Segoe UI Black"/>
                      <w:color w:val="000066"/>
                      <w:sz w:val="36"/>
                      <w:szCs w:val="36"/>
                    </w:rPr>
                  </w:pPr>
                  <w:r w:rsidRPr="001F11EA">
                    <w:rPr>
                      <w:rFonts w:ascii="Segoe UI Black" w:eastAsia="SimSun" w:hAnsi="Segoe UI Black"/>
                      <w:color w:val="000066"/>
                      <w:sz w:val="36"/>
                      <w:szCs w:val="36"/>
                    </w:rPr>
                    <w:t xml:space="preserve">On your laptop </w:t>
                  </w:r>
                </w:p>
                <w:p w14:paraId="0E5BCCF6" w14:textId="29792FA1" w:rsidR="00657DC4" w:rsidRPr="001F11EA" w:rsidRDefault="00325DA5" w:rsidP="00492B71">
                  <w:pPr>
                    <w:pStyle w:val="Heading2"/>
                    <w:framePr w:hSpace="180" w:wrap="around" w:vAnchor="text" w:hAnchor="margin" w:x="-142" w:y="31"/>
                    <w:suppressOverlap/>
                    <w:jc w:val="left"/>
                    <w:rPr>
                      <w:rFonts w:ascii="Segoe UI Black" w:eastAsia="SimSun" w:hAnsi="Segoe UI Black"/>
                      <w:color w:val="000066"/>
                      <w:sz w:val="36"/>
                      <w:szCs w:val="36"/>
                    </w:rPr>
                  </w:pPr>
                  <w:r w:rsidRPr="001F11EA">
                    <w:rPr>
                      <w:rFonts w:ascii="Segoe UI Black" w:eastAsia="SimSun" w:hAnsi="Segoe UI Black"/>
                      <w:color w:val="000066"/>
                      <w:sz w:val="36"/>
                      <w:szCs w:val="36"/>
                    </w:rPr>
                    <w:t>or compute</w:t>
                  </w:r>
                  <w:r w:rsidR="00727E09" w:rsidRPr="001F11EA">
                    <w:rPr>
                      <w:rFonts w:ascii="Segoe UI Black" w:eastAsia="SimSun" w:hAnsi="Segoe UI Black"/>
                      <w:color w:val="000066"/>
                      <w:sz w:val="36"/>
                      <w:szCs w:val="36"/>
                    </w:rPr>
                    <w:t>r</w:t>
                  </w:r>
                </w:p>
                <w:p w14:paraId="16CAB151" w14:textId="078F2DA4" w:rsidR="00657DC4" w:rsidRDefault="00727E09" w:rsidP="00492B71">
                  <w:pPr>
                    <w:pStyle w:val="Line"/>
                    <w:framePr w:hSpace="180" w:wrap="around" w:vAnchor="text" w:hAnchor="margin" w:x="-142" w:y="31"/>
                    <w:suppressOverlap/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C344468" wp14:editId="759A72FF">
                            <wp:simplePos x="0" y="0"/>
                            <wp:positionH relativeFrom="column">
                              <wp:posOffset>-139700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2009775" cy="4457700"/>
                            <wp:effectExtent l="0" t="0" r="28575" b="19050"/>
                            <wp:wrapNone/>
                            <wp:docPr id="10" name="Text Box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09775" cy="4457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D278985" w14:textId="122C4265" w:rsidR="00E00B0E" w:rsidRDefault="00657DC4" w:rsidP="001F68E5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727E09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Log</w:t>
                                        </w:r>
                                        <w:r w:rsidR="00727E09" w:rsidRPr="00727E09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ging</w:t>
                                        </w:r>
                                        <w:r w:rsidRPr="00727E09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In</w:t>
                                        </w:r>
                                        <w:r w:rsidR="00727E09" w:rsidRPr="00727E09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is Easy</w:t>
                                        </w:r>
                                        <w:r w:rsidR="00727E09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!</w:t>
                                        </w:r>
                                        <w:r w:rsidR="00261883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</w:p>
                                      <w:p w14:paraId="46FBE2D3" w14:textId="04B94ACF" w:rsidR="00E00B0E" w:rsidRDefault="00E00B0E" w:rsidP="001F68E5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w:t>See letter for fuller instructions.</w:t>
                                        </w:r>
                                      </w:p>
                                      <w:p w14:paraId="2840B5C1" w14:textId="6B7C7728" w:rsidR="00452335" w:rsidRDefault="00E00B0E" w:rsidP="001F68E5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E00B0E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 xml:space="preserve">Visitors [£3 per lecture] are </w:t>
                                        </w:r>
                                        <w:r w:rsidR="00701A56" w:rsidRPr="00E00B0E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>welcome.</w:t>
                                        </w:r>
                                        <w:r w:rsidRPr="00E00B0E"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  <w:p w14:paraId="7E37CCE8" w14:textId="3DBCD804" w:rsidR="00452335" w:rsidRPr="00E00B0E" w:rsidRDefault="00452335" w:rsidP="001F68E5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UI" w:hAnsi="Segoe UI" w:cs="Segoe UI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52335">
                                          <w:rPr>
                                            <w:noProof/>
                                            <w14:textOutline w14:w="66675" w14:cap="rnd" w14:cmpd="dbl" w14:algn="ctr">
                                              <w14:solidFill>
                                                <w14:schemeClr w14:val="tx2">
                                                  <w14:alpha w14:val="1000"/>
                                                  <w14:lumMod w14:val="75000"/>
                                                </w14:schemeClr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drawing>
                                            <wp:inline distT="0" distB="0" distL="0" distR="0" wp14:anchorId="10B7F57C" wp14:editId="0C45C3FD">
                                              <wp:extent cx="1711579" cy="2409825"/>
                                              <wp:effectExtent l="38100" t="38100" r="41275" b="28575"/>
                                              <wp:docPr id="1" name="Pictur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735585" cy="244362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34925">
                                                        <a:solidFill>
                                                          <a:schemeClr val="tx2">
                                                            <a:lumMod val="75000"/>
                                                          </a:schemeClr>
                                                        </a:solidFill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344468" id="Text Box 10" o:spid="_x0000_s1029" type="#_x0000_t202" style="position:absolute;left:0;text-align:left;margin-left:-11pt;margin-top:3.65pt;width:158.25pt;height:3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" fillcolor="white [3201]" strokeweight=".5pt">
                            <v:textbox>
                              <w:txbxContent>
                                <w:p w14:paraId="3D278985" w14:textId="122C4265" w:rsidR="00E00B0E" w:rsidRDefault="00657DC4" w:rsidP="001F68E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727E09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Log</w:t>
                                  </w:r>
                                  <w:r w:rsidR="00727E09" w:rsidRPr="00727E09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ging</w:t>
                                  </w:r>
                                  <w:r w:rsidRPr="00727E09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In</w:t>
                                  </w:r>
                                  <w:r w:rsidR="00727E09" w:rsidRPr="00727E09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is Easy</w:t>
                                  </w:r>
                                  <w:r w:rsidR="00727E09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  <w:r w:rsidR="00261883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6FBE2D3" w14:textId="04B94ACF" w:rsidR="00E00B0E" w:rsidRDefault="00E00B0E" w:rsidP="001F68E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See letter for fuller instructions.</w:t>
                                  </w:r>
                                </w:p>
                                <w:p w14:paraId="2840B5C1" w14:textId="6B7C7728" w:rsidR="00452335" w:rsidRDefault="00E00B0E" w:rsidP="001F68E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E00B0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Visitors [£3 per lecture] are </w:t>
                                  </w:r>
                                  <w:r w:rsidR="00701A56" w:rsidRPr="00E00B0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welcome.</w:t>
                                  </w:r>
                                  <w:r w:rsidRPr="00E00B0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7E37CCE8" w14:textId="3DBCD804" w:rsidR="00452335" w:rsidRPr="00E00B0E" w:rsidRDefault="00452335" w:rsidP="001F68E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452335">
                                    <w:rPr>
                                      <w:noProof/>
                                      <w14:textOutline w14:w="66675" w14:cap="rnd" w14:cmpd="dbl" w14:algn="ctr">
                                        <w14:solidFill>
                                          <w14:schemeClr w14:val="tx2">
                                            <w14:alpha w14:val="1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10B7F57C" wp14:editId="0C45C3FD">
                                        <wp:extent cx="1711579" cy="2409825"/>
                                        <wp:effectExtent l="38100" t="38100" r="41275" b="2857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5585" cy="24436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34925">
                                                  <a:solidFill>
                                                    <a:schemeClr val="tx2">
                                                      <a:lumMod val="75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E3578D6" w14:textId="3FAA51E2" w:rsidR="00140F4F" w:rsidRPr="00657DC4" w:rsidRDefault="00325DA5" w:rsidP="00492B71">
                  <w:pPr>
                    <w:pStyle w:val="Line"/>
                    <w:framePr w:hSpace="180" w:wrap="around" w:vAnchor="text" w:hAnchor="margin" w:x="-142" w:y="31"/>
                    <w:suppressOverlap/>
                  </w:pPr>
                  <w:r>
                    <w:rPr>
                      <w:rFonts w:ascii="Segoe UI Black" w:hAnsi="Segoe UI Black"/>
                      <w:color w:val="000066"/>
                    </w:rPr>
                    <w:t>LOG IN</w:t>
                  </w:r>
                  <w:r w:rsidR="00140F4F" w:rsidRPr="006D31BE">
                    <w:rPr>
                      <w:rFonts w:ascii="Segoe UI Black" w:hAnsi="Segoe UI Black"/>
                      <w:color w:val="000066"/>
                    </w:rPr>
                    <w:t xml:space="preserve"> </w:t>
                  </w:r>
                </w:p>
                <w:p w14:paraId="1AA4F5A0" w14:textId="62DE1ED1" w:rsidR="00140F4F" w:rsidRDefault="00140F4F" w:rsidP="00492B71">
                  <w:pPr>
                    <w:pStyle w:val="Line"/>
                    <w:framePr w:hSpace="180" w:wrap="around" w:vAnchor="text" w:hAnchor="margin" w:x="-142" w:y="31"/>
                    <w:suppressOverlap/>
                  </w:pPr>
                </w:p>
                <w:p w14:paraId="6A366858" w14:textId="58F46287" w:rsidR="00140F4F" w:rsidRPr="0028141E" w:rsidRDefault="00140F4F" w:rsidP="00492B71">
                  <w:pPr>
                    <w:pStyle w:val="Heading2"/>
                    <w:framePr w:hSpace="180" w:wrap="around" w:vAnchor="text" w:hAnchor="margin" w:x="-142" w:y="31"/>
                    <w:suppressOverlap/>
                  </w:pPr>
                </w:p>
                <w:p w14:paraId="468075BF" w14:textId="4763A7CE" w:rsidR="00140F4F" w:rsidRDefault="00140F4F" w:rsidP="00492B71">
                  <w:pPr>
                    <w:pStyle w:val="Line"/>
                    <w:framePr w:hSpace="180" w:wrap="around" w:vAnchor="text" w:hAnchor="margin" w:x="-142" w:y="31"/>
                    <w:suppressOverlap/>
                  </w:pPr>
                </w:p>
                <w:p w14:paraId="1EB804F7" w14:textId="4318B6A8" w:rsidR="00140F4F" w:rsidRDefault="00140F4F" w:rsidP="00492B71">
                  <w:pPr>
                    <w:pStyle w:val="Heading2"/>
                    <w:framePr w:hSpace="180" w:wrap="around" w:vAnchor="text" w:hAnchor="margin" w:x="-142" w:y="31"/>
                    <w:suppressOverlap/>
                  </w:pPr>
                </w:p>
                <w:p w14:paraId="57D0A778" w14:textId="76FE188F" w:rsidR="00140F4F" w:rsidRPr="0028141E" w:rsidRDefault="00140F4F" w:rsidP="00492B71">
                  <w:pPr>
                    <w:pStyle w:val="Line"/>
                    <w:framePr w:hSpace="180" w:wrap="around" w:vAnchor="text" w:hAnchor="margin" w:x="-142" w:y="31"/>
                    <w:suppressOverlap/>
                  </w:pPr>
                </w:p>
                <w:p w14:paraId="1BCA7ECC" w14:textId="17E2E5D0" w:rsidR="00140F4F" w:rsidRPr="00A06310" w:rsidRDefault="00140F4F" w:rsidP="00492B71">
                  <w:pPr>
                    <w:pStyle w:val="Line"/>
                    <w:framePr w:hSpace="180" w:wrap="around" w:vAnchor="text" w:hAnchor="margin" w:x="-142" w:y="31"/>
                    <w:suppressOverlap/>
                  </w:pPr>
                  <w:r>
                    <w:t>M</w:t>
                  </w:r>
                </w:p>
                <w:p w14:paraId="6FA64E0A" w14:textId="3A6D6C0F" w:rsidR="00140F4F" w:rsidRDefault="00140F4F" w:rsidP="00492B71">
                  <w:pPr>
                    <w:pStyle w:val="Heading2"/>
                    <w:framePr w:hSpace="180" w:wrap="around" w:vAnchor="text" w:hAnchor="margin" w:x="-142" w:y="31"/>
                    <w:suppressOverlap/>
                    <w:jc w:val="left"/>
                    <w:rPr>
                      <w:rFonts w:ascii="Segoe UI Black" w:hAnsi="Segoe UI Black"/>
                      <w:color w:val="000066"/>
                    </w:rPr>
                  </w:pPr>
                  <w:r>
                    <w:rPr>
                      <w:rFonts w:ascii="Segoe UI Black" w:hAnsi="Segoe UI Black"/>
                      <w:color w:val="000066"/>
                    </w:rPr>
                    <w:t xml:space="preserve">       </w:t>
                  </w:r>
                </w:p>
                <w:p w14:paraId="1BC0A24E" w14:textId="6C55E55B" w:rsidR="00140F4F" w:rsidRPr="00330A18" w:rsidRDefault="00A4350F" w:rsidP="00492B71">
                  <w:pPr>
                    <w:pStyle w:val="Line"/>
                    <w:framePr w:hSpace="180" w:wrap="around" w:vAnchor="text" w:hAnchor="margin" w:x="-142" w:y="31"/>
                    <w:shd w:val="clear" w:color="auto" w:fill="31849B" w:themeFill="accent5" w:themeFillShade="BF"/>
                    <w:suppressOverlap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362C50E8" wp14:editId="580404BF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753745</wp:posOffset>
                            </wp:positionV>
                            <wp:extent cx="1768475" cy="342900"/>
                            <wp:effectExtent l="0" t="0" r="22225" b="19050"/>
                            <wp:wrapNone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684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D6A6465" w14:textId="3241A79B" w:rsidR="00A4350F" w:rsidRPr="00A4350F" w:rsidRDefault="00A4350F">
                                        <w:pPr>
                                          <w:rPr>
                                            <w:rFonts w:ascii="Segoe UI Black" w:hAnsi="Segoe UI Black"/>
                                          </w:rPr>
                                        </w:pPr>
                                        <w:r w:rsidRPr="00A4350F">
                                          <w:rPr>
                                            <w:rFonts w:ascii="Segoe UI Black" w:hAnsi="Segoe UI Black"/>
                                          </w:rPr>
                                          <w:t>Lord Nuffield’s Spire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2C50E8" id="Text Box 7" o:spid="_x0000_s1030" type="#_x0000_t202" style="position:absolute;left:0;text-align:left;margin-left:1pt;margin-top:59.35pt;width:139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" fillcolor="white [3201]" strokeweight=".5pt">
                            <v:textbox>
                              <w:txbxContent>
                                <w:p w14:paraId="7D6A6465" w14:textId="3241A79B" w:rsidR="00A4350F" w:rsidRPr="00A4350F" w:rsidRDefault="00A4350F">
                                  <w:pPr>
                                    <w:rPr>
                                      <w:rFonts w:ascii="Segoe UI Black" w:hAnsi="Segoe UI Black"/>
                                    </w:rPr>
                                  </w:pPr>
                                  <w:r w:rsidRPr="00A4350F">
                                    <w:rPr>
                                      <w:rFonts w:ascii="Segoe UI Black" w:hAnsi="Segoe UI Black"/>
                                    </w:rPr>
                                    <w:t>Lord Nuffield’s Spire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140F4F" w:rsidRPr="00241D62" w14:paraId="6CFCFCCE" w14:textId="77777777" w:rsidTr="00006EAA">
              <w:trPr>
                <w:trHeight w:hRule="exact" w:val="4625"/>
              </w:trPr>
              <w:tc>
                <w:tcPr>
                  <w:tcW w:w="3735" w:type="dxa"/>
                  <w:shd w:val="clear" w:color="auto" w:fill="31849B" w:themeFill="accent5" w:themeFillShade="BF"/>
                  <w:vAlign w:val="center"/>
                </w:tcPr>
                <w:p w14:paraId="2FF534F2" w14:textId="0E81DE3F" w:rsidR="00140F4F" w:rsidRPr="00152029" w:rsidRDefault="00140F4F" w:rsidP="00492B71">
                  <w:pPr>
                    <w:pStyle w:val="Date"/>
                    <w:framePr w:hSpace="180" w:wrap="around" w:vAnchor="text" w:hAnchor="margin" w:x="-142" w:y="31"/>
                    <w:suppressOverlap/>
                    <w:jc w:val="left"/>
                    <w:rPr>
                      <w:rFonts w:ascii="Segoe UI Black" w:hAnsi="Segoe UI Black"/>
                      <w:b/>
                      <w:bCs/>
                      <w:color w:val="000066"/>
                      <w:sz w:val="36"/>
                      <w:szCs w:val="36"/>
                    </w:rPr>
                  </w:pPr>
                </w:p>
              </w:tc>
            </w:tr>
          </w:tbl>
          <w:p w14:paraId="407B6352" w14:textId="77777777" w:rsidR="00140F4F" w:rsidRPr="00241D62" w:rsidRDefault="00140F4F" w:rsidP="00EF48AA">
            <w:pPr>
              <w:jc w:val="center"/>
              <w:rPr>
                <w:color w:val="000066"/>
              </w:rPr>
            </w:pPr>
          </w:p>
        </w:tc>
        <w:tc>
          <w:tcPr>
            <w:tcW w:w="3308" w:type="dxa"/>
          </w:tcPr>
          <w:p w14:paraId="0E22440A" w14:textId="77777777" w:rsidR="00140F4F" w:rsidRPr="00EA1087" w:rsidRDefault="00140F4F" w:rsidP="00CB03BF">
            <w:pPr>
              <w:pStyle w:val="Heading2"/>
              <w:spacing w:before="100" w:beforeAutospacing="1"/>
              <w:jc w:val="left"/>
              <w:rPr>
                <w:rFonts w:ascii="Segoe UI Black" w:hAnsi="Segoe UI Black"/>
                <w:color w:val="000066"/>
                <w:sz w:val="72"/>
                <w:szCs w:val="72"/>
              </w:rPr>
            </w:pPr>
          </w:p>
        </w:tc>
      </w:tr>
    </w:tbl>
    <w:p w14:paraId="14BD82F7" w14:textId="072C7122" w:rsidR="001F1796" w:rsidRPr="001208DF" w:rsidRDefault="001F1796" w:rsidP="00E05137">
      <w:pPr>
        <w:pStyle w:val="Heading2"/>
        <w:spacing w:line="240" w:lineRule="auto"/>
        <w:jc w:val="left"/>
        <w:rPr>
          <w:sz w:val="24"/>
          <w:szCs w:val="24"/>
        </w:rPr>
      </w:pPr>
    </w:p>
    <w:sectPr w:rsidR="001F1796" w:rsidRPr="001208DF" w:rsidSect="00A41D76">
      <w:pgSz w:w="11906" w:h="16838" w:code="9"/>
      <w:pgMar w:top="720" w:right="720" w:bottom="357" w:left="720" w:header="720" w:footer="720" w:gutter="0"/>
      <w:pgBorders w:offsetFrom="page">
        <w:top w:val="single" w:sz="24" w:space="24" w:color="215868" w:themeColor="accent5" w:themeShade="80"/>
        <w:left w:val="single" w:sz="24" w:space="24" w:color="215868" w:themeColor="accent5" w:themeShade="80"/>
        <w:bottom w:val="single" w:sz="24" w:space="24" w:color="215868" w:themeColor="accent5" w:themeShade="80"/>
        <w:right w:val="single" w:sz="24" w:space="24" w:color="215868" w:themeColor="accent5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27E"/>
    <w:rsid w:val="00006EAA"/>
    <w:rsid w:val="000273B5"/>
    <w:rsid w:val="000805EC"/>
    <w:rsid w:val="00082200"/>
    <w:rsid w:val="00085911"/>
    <w:rsid w:val="000A4402"/>
    <w:rsid w:val="000A5D79"/>
    <w:rsid w:val="000E3420"/>
    <w:rsid w:val="000E40A0"/>
    <w:rsid w:val="000F1F67"/>
    <w:rsid w:val="00102166"/>
    <w:rsid w:val="00112A53"/>
    <w:rsid w:val="00113633"/>
    <w:rsid w:val="00114D0A"/>
    <w:rsid w:val="001208DF"/>
    <w:rsid w:val="001379DA"/>
    <w:rsid w:val="00140F4F"/>
    <w:rsid w:val="001447FD"/>
    <w:rsid w:val="00150C4A"/>
    <w:rsid w:val="00152029"/>
    <w:rsid w:val="00162260"/>
    <w:rsid w:val="00164C26"/>
    <w:rsid w:val="001739A3"/>
    <w:rsid w:val="00196EA3"/>
    <w:rsid w:val="00197F67"/>
    <w:rsid w:val="001A3175"/>
    <w:rsid w:val="001B4BEA"/>
    <w:rsid w:val="001B527E"/>
    <w:rsid w:val="001E37B6"/>
    <w:rsid w:val="001F11EA"/>
    <w:rsid w:val="001F1796"/>
    <w:rsid w:val="001F2863"/>
    <w:rsid w:val="001F68E5"/>
    <w:rsid w:val="00201B73"/>
    <w:rsid w:val="00211EBE"/>
    <w:rsid w:val="00241D62"/>
    <w:rsid w:val="00242220"/>
    <w:rsid w:val="002436A0"/>
    <w:rsid w:val="00251B9A"/>
    <w:rsid w:val="0025363D"/>
    <w:rsid w:val="00261883"/>
    <w:rsid w:val="0028141E"/>
    <w:rsid w:val="0029274E"/>
    <w:rsid w:val="002A3CD4"/>
    <w:rsid w:val="002B3770"/>
    <w:rsid w:val="002C5BAF"/>
    <w:rsid w:val="002D4F89"/>
    <w:rsid w:val="003128E6"/>
    <w:rsid w:val="00321DAC"/>
    <w:rsid w:val="00325DA5"/>
    <w:rsid w:val="00330A18"/>
    <w:rsid w:val="00330F46"/>
    <w:rsid w:val="00331110"/>
    <w:rsid w:val="00341414"/>
    <w:rsid w:val="003427B9"/>
    <w:rsid w:val="0034413D"/>
    <w:rsid w:val="00347FBE"/>
    <w:rsid w:val="00352115"/>
    <w:rsid w:val="003538FD"/>
    <w:rsid w:val="00354AB0"/>
    <w:rsid w:val="00354CC8"/>
    <w:rsid w:val="00373D2A"/>
    <w:rsid w:val="00376F9B"/>
    <w:rsid w:val="003835C5"/>
    <w:rsid w:val="003A22ED"/>
    <w:rsid w:val="003A56EF"/>
    <w:rsid w:val="003B6616"/>
    <w:rsid w:val="003C6C8C"/>
    <w:rsid w:val="003E1680"/>
    <w:rsid w:val="003E3A67"/>
    <w:rsid w:val="003F7204"/>
    <w:rsid w:val="004015A2"/>
    <w:rsid w:val="00415E6C"/>
    <w:rsid w:val="004170B8"/>
    <w:rsid w:val="00433F9C"/>
    <w:rsid w:val="00444278"/>
    <w:rsid w:val="00452335"/>
    <w:rsid w:val="00452517"/>
    <w:rsid w:val="004821BF"/>
    <w:rsid w:val="0048520B"/>
    <w:rsid w:val="00492B71"/>
    <w:rsid w:val="004A5C86"/>
    <w:rsid w:val="004A701C"/>
    <w:rsid w:val="004E7977"/>
    <w:rsid w:val="004F085B"/>
    <w:rsid w:val="004F1E98"/>
    <w:rsid w:val="004F3848"/>
    <w:rsid w:val="0051595B"/>
    <w:rsid w:val="005200BA"/>
    <w:rsid w:val="00522F17"/>
    <w:rsid w:val="00525A49"/>
    <w:rsid w:val="005274D5"/>
    <w:rsid w:val="005467D7"/>
    <w:rsid w:val="005538B9"/>
    <w:rsid w:val="005614D9"/>
    <w:rsid w:val="00567FA1"/>
    <w:rsid w:val="00570EC8"/>
    <w:rsid w:val="00572CB3"/>
    <w:rsid w:val="00573EE5"/>
    <w:rsid w:val="005973BF"/>
    <w:rsid w:val="005B0EBC"/>
    <w:rsid w:val="005C730F"/>
    <w:rsid w:val="005D3A2B"/>
    <w:rsid w:val="005D59EF"/>
    <w:rsid w:val="005D6CBC"/>
    <w:rsid w:val="005E30F6"/>
    <w:rsid w:val="005F13AF"/>
    <w:rsid w:val="005F2B2D"/>
    <w:rsid w:val="005F32C5"/>
    <w:rsid w:val="005F4C40"/>
    <w:rsid w:val="006134A1"/>
    <w:rsid w:val="0061572D"/>
    <w:rsid w:val="006253F5"/>
    <w:rsid w:val="006279AB"/>
    <w:rsid w:val="00632C7D"/>
    <w:rsid w:val="006358A1"/>
    <w:rsid w:val="00657DC4"/>
    <w:rsid w:val="00673063"/>
    <w:rsid w:val="00683CE3"/>
    <w:rsid w:val="006966C9"/>
    <w:rsid w:val="006A1D57"/>
    <w:rsid w:val="006B1289"/>
    <w:rsid w:val="006D0E4E"/>
    <w:rsid w:val="006D169A"/>
    <w:rsid w:val="006D31BE"/>
    <w:rsid w:val="006D7296"/>
    <w:rsid w:val="006E1B30"/>
    <w:rsid w:val="006E3633"/>
    <w:rsid w:val="006F5276"/>
    <w:rsid w:val="00701512"/>
    <w:rsid w:val="00701A56"/>
    <w:rsid w:val="00727E09"/>
    <w:rsid w:val="007339F8"/>
    <w:rsid w:val="0073672F"/>
    <w:rsid w:val="00742EE4"/>
    <w:rsid w:val="00750BB5"/>
    <w:rsid w:val="007637F3"/>
    <w:rsid w:val="007A5BFA"/>
    <w:rsid w:val="007A7E01"/>
    <w:rsid w:val="007B6956"/>
    <w:rsid w:val="007C2293"/>
    <w:rsid w:val="007E4FA3"/>
    <w:rsid w:val="0082212D"/>
    <w:rsid w:val="00854E56"/>
    <w:rsid w:val="008719E5"/>
    <w:rsid w:val="00875BA9"/>
    <w:rsid w:val="00891017"/>
    <w:rsid w:val="008C4A20"/>
    <w:rsid w:val="00943B29"/>
    <w:rsid w:val="00982485"/>
    <w:rsid w:val="009875D3"/>
    <w:rsid w:val="0099392A"/>
    <w:rsid w:val="009A5C8C"/>
    <w:rsid w:val="009C0146"/>
    <w:rsid w:val="009D7A8D"/>
    <w:rsid w:val="00A050E4"/>
    <w:rsid w:val="00A06310"/>
    <w:rsid w:val="00A14988"/>
    <w:rsid w:val="00A22C0D"/>
    <w:rsid w:val="00A309D1"/>
    <w:rsid w:val="00A319C8"/>
    <w:rsid w:val="00A41D76"/>
    <w:rsid w:val="00A4350F"/>
    <w:rsid w:val="00A45E93"/>
    <w:rsid w:val="00A500F5"/>
    <w:rsid w:val="00A769FE"/>
    <w:rsid w:val="00A96BAE"/>
    <w:rsid w:val="00AB38F1"/>
    <w:rsid w:val="00AB764D"/>
    <w:rsid w:val="00AC4634"/>
    <w:rsid w:val="00AD32D1"/>
    <w:rsid w:val="00AF7DCF"/>
    <w:rsid w:val="00B02966"/>
    <w:rsid w:val="00B04182"/>
    <w:rsid w:val="00B13F54"/>
    <w:rsid w:val="00B3661B"/>
    <w:rsid w:val="00B54EEA"/>
    <w:rsid w:val="00B573A9"/>
    <w:rsid w:val="00B6105B"/>
    <w:rsid w:val="00B73092"/>
    <w:rsid w:val="00B778C5"/>
    <w:rsid w:val="00B85091"/>
    <w:rsid w:val="00BC1902"/>
    <w:rsid w:val="00BE33AB"/>
    <w:rsid w:val="00BE417F"/>
    <w:rsid w:val="00C13D40"/>
    <w:rsid w:val="00C30601"/>
    <w:rsid w:val="00C330C7"/>
    <w:rsid w:val="00C90AE9"/>
    <w:rsid w:val="00C92450"/>
    <w:rsid w:val="00C96D42"/>
    <w:rsid w:val="00CB03BF"/>
    <w:rsid w:val="00CB5D0D"/>
    <w:rsid w:val="00CF75F7"/>
    <w:rsid w:val="00D10016"/>
    <w:rsid w:val="00D11912"/>
    <w:rsid w:val="00D12C18"/>
    <w:rsid w:val="00D206D7"/>
    <w:rsid w:val="00D33F7C"/>
    <w:rsid w:val="00D52014"/>
    <w:rsid w:val="00D53EAF"/>
    <w:rsid w:val="00D548C5"/>
    <w:rsid w:val="00DA6B3E"/>
    <w:rsid w:val="00DB70A6"/>
    <w:rsid w:val="00DD19B7"/>
    <w:rsid w:val="00E00B0E"/>
    <w:rsid w:val="00E01EDA"/>
    <w:rsid w:val="00E05137"/>
    <w:rsid w:val="00E13B16"/>
    <w:rsid w:val="00E4030F"/>
    <w:rsid w:val="00E61899"/>
    <w:rsid w:val="00E97AD6"/>
    <w:rsid w:val="00EA1087"/>
    <w:rsid w:val="00EF0125"/>
    <w:rsid w:val="00EF48AA"/>
    <w:rsid w:val="00EF6597"/>
    <w:rsid w:val="00F05D19"/>
    <w:rsid w:val="00F32572"/>
    <w:rsid w:val="00F337C2"/>
    <w:rsid w:val="00F3400D"/>
    <w:rsid w:val="00F3610A"/>
    <w:rsid w:val="00F55EEE"/>
    <w:rsid w:val="00F55FD9"/>
    <w:rsid w:val="00F71F64"/>
    <w:rsid w:val="00FA0AB8"/>
    <w:rsid w:val="00FB1E5A"/>
    <w:rsid w:val="00FC52C7"/>
    <w:rsid w:val="00FD57A1"/>
    <w:rsid w:val="00FD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."/>
  <w:listSeparator w:val=","/>
  <w14:docId w14:val="4F60F21E"/>
  <w15:chartTrackingRefBased/>
  <w15:docId w15:val="{B4968586-DA8F-43AC-8456-A7EE1814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SimSun" w:hAnsi="Georg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12" w:lineRule="auto"/>
    </w:pPr>
    <w:rPr>
      <w:color w:val="333333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/>
    </w:rPr>
  </w:style>
  <w:style w:type="character" w:customStyle="1" w:styleId="SubtitleChar">
    <w:name w:val="Subtitle Char"/>
    <w:link w:val="Subtitle"/>
    <w:uiPriority w:val="2"/>
    <w:rPr>
      <w:rFonts w:ascii="Arial Black" w:eastAsia="SimHei" w:hAnsi="Arial Black" w:cs="Times New Roman"/>
      <w:caps/>
      <w:color w:val="E03177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link w:val="Title"/>
    <w:uiPriority w:val="1"/>
    <w:rPr>
      <w:rFonts w:ascii="Arial Black" w:eastAsia="SimHei" w:hAnsi="Arial Black" w:cs="Times New Roman"/>
      <w:caps/>
      <w:kern w:val="28"/>
      <w:sz w:val="80"/>
      <w:szCs w:val="80"/>
    </w:rPr>
  </w:style>
  <w:style w:type="character" w:customStyle="1" w:styleId="Heading1Char">
    <w:name w:val="Heading 1 Char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styleId="NoSpacing">
    <w:name w:val="No Spacing"/>
    <w:uiPriority w:val="19"/>
    <w:qFormat/>
    <w:rPr>
      <w:color w:val="333333"/>
      <w:sz w:val="24"/>
      <w:szCs w:val="24"/>
      <w:lang w:val="en-US" w:eastAsia="ja-JP"/>
    </w:rPr>
  </w:style>
  <w:style w:type="character" w:customStyle="1" w:styleId="Heading2Char">
    <w:name w:val="Heading 2 Char"/>
    <w:link w:val="Heading2"/>
    <w:uiPriority w:val="3"/>
    <w:rPr>
      <w:rFonts w:ascii="Arial Black" w:eastAsia="SimHei" w:hAnsi="Arial Black" w:cs="Times New Roman"/>
      <w:color w:val="FFFFFF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link w:val="Heading3"/>
    <w:uiPriority w:val="4"/>
    <w:rPr>
      <w:rFonts w:ascii="Arial Black" w:eastAsia="SimHei" w:hAnsi="Arial Black" w:cs="Times New Roman"/>
      <w:caps/>
      <w:color w:val="FFFFFF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/>
    </w:rPr>
  </w:style>
  <w:style w:type="character" w:customStyle="1" w:styleId="DateChar">
    <w:name w:val="Date Char"/>
    <w:link w:val="Date"/>
    <w:uiPriority w:val="5"/>
    <w:rPr>
      <w:color w:va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link w:val="Heading4"/>
    <w:uiPriority w:val="99"/>
    <w:semiHidden/>
    <w:rPr>
      <w:rFonts w:ascii="Arial Black" w:eastAsia="SimHei" w:hAnsi="Arial Black" w:cs="Times New Roman"/>
      <w:color w:val="E03177"/>
    </w:rPr>
  </w:style>
  <w:style w:type="paragraph" w:customStyle="1" w:styleId="yiv2080844826msonormal">
    <w:name w:val="yiv2080844826msonormal"/>
    <w:basedOn w:val="Normal"/>
    <w:rsid w:val="00112A5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val="en-GB" w:eastAsia="en-GB"/>
    </w:rPr>
  </w:style>
  <w:style w:type="paragraph" w:customStyle="1" w:styleId="yiv9106702065msonormal">
    <w:name w:val="yiv9106702065msonormal"/>
    <w:basedOn w:val="Normal"/>
    <w:rsid w:val="00FD57A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val="en-GB" w:eastAsia="en-GB"/>
    </w:rPr>
  </w:style>
  <w:style w:type="character" w:customStyle="1" w:styleId="riyadtitle">
    <w:name w:val="riyad_title"/>
    <w:basedOn w:val="DefaultParagraphFont"/>
    <w:rsid w:val="00701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00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510AA62-B6F6-4AA8-9139-A74E95DED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85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Orson</dc:creator>
  <cp:keywords/>
  <dc:description/>
  <cp:lastModifiedBy>Bill Orson</cp:lastModifiedBy>
  <cp:revision>11</cp:revision>
  <cp:lastPrinted>2021-01-13T23:04:00Z</cp:lastPrinted>
  <dcterms:created xsi:type="dcterms:W3CDTF">2021-02-06T18:10:00Z</dcterms:created>
  <dcterms:modified xsi:type="dcterms:W3CDTF">2021-02-14T23:43:00Z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